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02F" w:rsidRPr="00E01FC7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702F" w:rsidRPr="00E01FC7" w:rsidP="007670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E01FC7">
        <w:rPr>
          <w:rFonts w:ascii="Times New Roman" w:hAnsi="Times New Roman" w:cs="Times New Roman"/>
          <w:sz w:val="26"/>
          <w:szCs w:val="26"/>
        </w:rPr>
        <w:t>15 января 2025</w:t>
      </w:r>
      <w:r w:rsidRPr="00E01FC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76702F" w:rsidRPr="00E01FC7" w:rsidP="00767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</w:t>
      </w:r>
      <w:r w:rsidRPr="00E01FC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рассмотрев дело об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Романова Мамлюка Дмитриевича, </w:t>
      </w:r>
      <w:r w:rsidR="00631C6F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E01FC7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 1 ст. 20.25 КоАП РФ,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1FC7" w:rsidRPr="00E01FC7" w:rsidP="00E01FC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1FC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01FC7" w:rsidRPr="00E01FC7" w:rsidP="00E01FC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1FC7" w:rsidRPr="00E01FC7" w:rsidP="00E0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Pr="00E01FC7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01FC7">
        <w:rPr>
          <w:rFonts w:ascii="Times New Roman" w:hAnsi="Times New Roman" w:cs="Times New Roman"/>
          <w:sz w:val="26"/>
          <w:szCs w:val="26"/>
        </w:rPr>
        <w:t xml:space="preserve">.2024 года в 00 час. 01 мин. Романов М.Д.,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18810</w:t>
      </w:r>
      <w:r>
        <w:rPr>
          <w:rFonts w:ascii="Times New Roman" w:hAnsi="Times New Roman" w:cs="Times New Roman"/>
          <w:color w:val="000000"/>
          <w:sz w:val="26"/>
          <w:szCs w:val="26"/>
        </w:rPr>
        <w:t>586240920036681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20.09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.2024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02.10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E01FC7" w:rsidP="00E01FC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Романов М.Д. </w:t>
      </w:r>
      <w:r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01FC7" w:rsidRPr="004327BA" w:rsidP="00E0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Мировой судья, заслушав Романова М.Д., исследовав материалы дела: протокол 86 КК №00048</w:t>
      </w:r>
      <w:r w:rsidR="004327BA">
        <w:rPr>
          <w:rFonts w:ascii="Times New Roman" w:hAnsi="Times New Roman" w:cs="Times New Roman"/>
          <w:sz w:val="26"/>
          <w:szCs w:val="26"/>
        </w:rPr>
        <w:t>4</w:t>
      </w:r>
      <w:r w:rsidRPr="00E01FC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17.12.2024, в котором изложены обстоятельства совершения Романовым М.Д.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4327BA">
        <w:rPr>
          <w:rFonts w:ascii="Times New Roman" w:hAnsi="Times New Roman" w:cs="Times New Roman"/>
          <w:color w:val="000000"/>
          <w:sz w:val="26"/>
          <w:szCs w:val="26"/>
        </w:rPr>
        <w:t xml:space="preserve">№18810586240920036681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</w:t>
      </w:r>
      <w:r w:rsidR="004327BA">
        <w:rPr>
          <w:rFonts w:ascii="Times New Roman" w:hAnsi="Times New Roman" w:cs="Times New Roman"/>
          <w:color w:val="000000"/>
          <w:sz w:val="26"/>
          <w:szCs w:val="26"/>
        </w:rPr>
        <w:t>ном правонарушении от 20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.09.2024; </w:t>
      </w:r>
      <w:r w:rsidRPr="00E01FC7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 Когалыму в отношении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FC7">
        <w:rPr>
          <w:rFonts w:ascii="Times New Roman" w:hAnsi="Times New Roman" w:cs="Times New Roman"/>
          <w:sz w:val="26"/>
          <w:szCs w:val="26"/>
        </w:rPr>
        <w:t xml:space="preserve">Романова М.Д.; сведения ВИСП МВД России, приходит к выводу, что в действиях Романова М.Д. усматривается </w:t>
      </w:r>
      <w:r w:rsidRPr="004327BA">
        <w:rPr>
          <w:rFonts w:ascii="Times New Roman" w:hAnsi="Times New Roman" w:cs="Times New Roman"/>
          <w:sz w:val="26"/>
          <w:szCs w:val="26"/>
        </w:rPr>
        <w:t>состав административного правонарушения, предусмотренного ч.1 ст.20.25 КоАП  РФ.</w:t>
      </w:r>
    </w:p>
    <w:p w:rsidR="00E01FC7" w:rsidRPr="004327BA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01FC7" w:rsidRPr="004327BA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02013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2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sub_302014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Романов М.Д. получил в день вынесения, факт уплаты штрафа квитанцией на момент истечения шестидесяти дней со дня вступления постановления в законную силу не </w:t>
      </w:r>
      <w:r w:rsidRPr="00E01FC7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Романов М.Д. виновен в совершении административного правонарушения, предусмотренном ч.1 ст.20.25 КоАП РФ. </w:t>
      </w:r>
    </w:p>
    <w:p w:rsidR="00E01FC7" w:rsidRPr="00E01FC7" w:rsidP="00E01FC7">
      <w:pPr>
        <w:pStyle w:val="BodyTextIndent"/>
        <w:ind w:firstLine="567"/>
        <w:rPr>
          <w:sz w:val="26"/>
          <w:szCs w:val="26"/>
        </w:rPr>
      </w:pPr>
      <w:r w:rsidRPr="00E01FC7">
        <w:rPr>
          <w:sz w:val="26"/>
          <w:szCs w:val="26"/>
        </w:rPr>
        <w:t>Обстоятельств, исключающих производство по делу, не имеется.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1FC7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E01FC7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E01FC7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E01FC7">
        <w:rPr>
          <w:rFonts w:ascii="Times New Roman" w:hAnsi="Times New Roman" w:cs="Times New Roman"/>
          <w:sz w:val="26"/>
          <w:szCs w:val="26"/>
        </w:rPr>
        <w:t>Романова М.Д.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01FC7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01FC7">
        <w:rPr>
          <w:rFonts w:ascii="Times New Roman" w:hAnsi="Times New Roman" w:cs="Times New Roman"/>
          <w:sz w:val="26"/>
          <w:szCs w:val="26"/>
        </w:rPr>
        <w:t>ст.ст</w:t>
      </w:r>
      <w:r w:rsidRPr="00E01FC7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1FC7" w:rsidRPr="00E01FC7" w:rsidP="00E01F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ПОСТАНОВИЛ:</w:t>
      </w:r>
    </w:p>
    <w:p w:rsidR="00E01FC7" w:rsidRPr="00E01FC7" w:rsidP="00E01F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FC7" w:rsidRPr="00E01FC7" w:rsidP="00E01FC7">
      <w:pPr>
        <w:pStyle w:val="BodyTextIndent"/>
        <w:ind w:firstLine="567"/>
        <w:rPr>
          <w:sz w:val="26"/>
          <w:szCs w:val="26"/>
        </w:rPr>
      </w:pPr>
      <w:r w:rsidRPr="00E01FC7">
        <w:rPr>
          <w:color w:val="000000"/>
          <w:sz w:val="26"/>
          <w:szCs w:val="26"/>
        </w:rPr>
        <w:t xml:space="preserve">Романова Мамлюка Дмитриевича </w:t>
      </w:r>
      <w:r w:rsidRPr="00E01FC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</w:t>
      </w:r>
      <w:r w:rsidR="00E91FA8">
        <w:rPr>
          <w:sz w:val="26"/>
          <w:szCs w:val="26"/>
        </w:rPr>
        <w:t>0</w:t>
      </w:r>
      <w:r w:rsidRPr="00E01FC7">
        <w:rPr>
          <w:sz w:val="26"/>
          <w:szCs w:val="26"/>
        </w:rPr>
        <w:t>00 (одна тысяча) рублей.</w:t>
      </w:r>
    </w:p>
    <w:p w:rsidR="00E01FC7" w:rsidRPr="004327BA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 w:rsidRPr="004327BA">
        <w:rPr>
          <w:rFonts w:ascii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4327B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327BA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</w:t>
      </w:r>
      <w:r w:rsidRPr="00E01FC7">
        <w:rPr>
          <w:rFonts w:ascii="Times New Roman" w:hAnsi="Times New Roman" w:cs="Times New Roman"/>
          <w:sz w:val="26"/>
          <w:szCs w:val="26"/>
        </w:rPr>
        <w:t xml:space="preserve">– 71883000 ИНН 8601073664 КПП 860101001 КБК 72011601203019000140 УИН </w:t>
      </w:r>
      <w:r w:rsidRPr="004327BA" w:rsidR="004327BA">
        <w:rPr>
          <w:rFonts w:ascii="Times New Roman" w:hAnsi="Times New Roman" w:cs="Times New Roman"/>
          <w:sz w:val="26"/>
          <w:szCs w:val="26"/>
        </w:rPr>
        <w:t>0412365400175010332420140</w:t>
      </w:r>
      <w:r w:rsidRPr="00E01FC7">
        <w:rPr>
          <w:rFonts w:ascii="Times New Roman" w:hAnsi="Times New Roman" w:cs="Times New Roman"/>
          <w:sz w:val="26"/>
          <w:szCs w:val="26"/>
        </w:rPr>
        <w:t>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01F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1FC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E01FC7" w:rsidRPr="00E01FC7" w:rsidP="00E01FC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    </w:t>
      </w: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E01FC7" w:rsidRPr="00E01FC7" w:rsidP="00E01FC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E01FC7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</w:t>
      </w:r>
      <w:r w:rsidRPr="00E01FC7" w:rsidR="0076702F">
        <w:rPr>
          <w:rFonts w:ascii="Times New Roman" w:hAnsi="Times New Roman" w:cs="Times New Roman"/>
          <w:sz w:val="26"/>
          <w:szCs w:val="26"/>
        </w:rPr>
        <w:t xml:space="preserve">  </w:t>
      </w:r>
      <w:r w:rsidRPr="00E01FC7" w:rsidR="007309A3">
        <w:rPr>
          <w:rFonts w:ascii="Times New Roman" w:hAnsi="Times New Roman" w:cs="Times New Roman"/>
          <w:sz w:val="26"/>
          <w:szCs w:val="26"/>
        </w:rPr>
        <w:t>С.С. Красников</w:t>
      </w:r>
      <w:r w:rsidRPr="00E01FC7" w:rsidR="0098023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F00CB5">
      <w:headerReference w:type="default" r:id="rId6"/>
      <w:pgSz w:w="11906" w:h="16838"/>
      <w:pgMar w:top="425" w:right="851" w:bottom="567" w:left="1559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C7" w:rsidRPr="00E01FC7" w:rsidP="00E01FC7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</w:rPr>
    </w:pPr>
    <w:r w:rsidRPr="00E01FC7">
      <w:rPr>
        <w:rFonts w:ascii="Times New Roman" w:hAnsi="Times New Roman" w:cs="Times New Roman"/>
      </w:rPr>
      <w:t xml:space="preserve">Дело № 5-12-1701/2025  </w:t>
    </w:r>
  </w:p>
  <w:p w:rsidR="00E01FC7" w:rsidRPr="00E01FC7" w:rsidP="00E01FC7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</w:rPr>
    </w:pPr>
    <w:r w:rsidRPr="00E01FC7">
      <w:rPr>
        <w:rFonts w:ascii="Times New Roman" w:hAnsi="Times New Roman" w:cs="Times New Roman"/>
      </w:rPr>
      <w:t>УИД 86</w:t>
    </w:r>
    <w:r w:rsidRPr="00E01FC7">
      <w:rPr>
        <w:rFonts w:ascii="Times New Roman" w:hAnsi="Times New Roman" w:cs="Times New Roman"/>
        <w:lang w:val="en-US"/>
      </w:rPr>
      <w:t>MS</w:t>
    </w:r>
    <w:r w:rsidRPr="00E01FC7">
      <w:rPr>
        <w:rFonts w:ascii="Times New Roman" w:hAnsi="Times New Roman" w:cs="Times New Roman"/>
      </w:rPr>
      <w:t>17-01-2024-005079-55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0DB7"/>
    <w:rsid w:val="0001248F"/>
    <w:rsid w:val="00017EE6"/>
    <w:rsid w:val="0002502C"/>
    <w:rsid w:val="00025428"/>
    <w:rsid w:val="00031775"/>
    <w:rsid w:val="00040346"/>
    <w:rsid w:val="00052956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4497A"/>
    <w:rsid w:val="00144F8C"/>
    <w:rsid w:val="00160DF4"/>
    <w:rsid w:val="00161001"/>
    <w:rsid w:val="00177B98"/>
    <w:rsid w:val="00185A7E"/>
    <w:rsid w:val="001A2D02"/>
    <w:rsid w:val="001A3DE0"/>
    <w:rsid w:val="001A69CD"/>
    <w:rsid w:val="001B25ED"/>
    <w:rsid w:val="001B309C"/>
    <w:rsid w:val="001B7E89"/>
    <w:rsid w:val="001C17B7"/>
    <w:rsid w:val="001C3C93"/>
    <w:rsid w:val="001C63DC"/>
    <w:rsid w:val="001E0802"/>
    <w:rsid w:val="001E4F38"/>
    <w:rsid w:val="001E7B82"/>
    <w:rsid w:val="001F4069"/>
    <w:rsid w:val="001F55E0"/>
    <w:rsid w:val="002030BB"/>
    <w:rsid w:val="00207408"/>
    <w:rsid w:val="00215AC2"/>
    <w:rsid w:val="00222087"/>
    <w:rsid w:val="002220D5"/>
    <w:rsid w:val="002346C8"/>
    <w:rsid w:val="00235602"/>
    <w:rsid w:val="00246041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979FD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4284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27BA"/>
    <w:rsid w:val="0043318C"/>
    <w:rsid w:val="00435EC1"/>
    <w:rsid w:val="00446059"/>
    <w:rsid w:val="00451B9F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95C34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57E9"/>
    <w:rsid w:val="00524C36"/>
    <w:rsid w:val="005275EF"/>
    <w:rsid w:val="00530234"/>
    <w:rsid w:val="0053557A"/>
    <w:rsid w:val="005678F0"/>
    <w:rsid w:val="00583533"/>
    <w:rsid w:val="0058677A"/>
    <w:rsid w:val="00592C43"/>
    <w:rsid w:val="00594D6B"/>
    <w:rsid w:val="005A108F"/>
    <w:rsid w:val="005A6A4A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3D92"/>
    <w:rsid w:val="0061716B"/>
    <w:rsid w:val="00631C6F"/>
    <w:rsid w:val="0063511E"/>
    <w:rsid w:val="0064099D"/>
    <w:rsid w:val="00647234"/>
    <w:rsid w:val="006476CA"/>
    <w:rsid w:val="00656CF2"/>
    <w:rsid w:val="00661039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2BFA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02B33"/>
    <w:rsid w:val="00707F9B"/>
    <w:rsid w:val="00724BD3"/>
    <w:rsid w:val="007309A3"/>
    <w:rsid w:val="00732B20"/>
    <w:rsid w:val="00732DE7"/>
    <w:rsid w:val="007344CE"/>
    <w:rsid w:val="00742F95"/>
    <w:rsid w:val="00751D2D"/>
    <w:rsid w:val="0076376D"/>
    <w:rsid w:val="0076702F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06B6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2326"/>
    <w:rsid w:val="009678B7"/>
    <w:rsid w:val="00980231"/>
    <w:rsid w:val="009961B3"/>
    <w:rsid w:val="009B4344"/>
    <w:rsid w:val="009D111B"/>
    <w:rsid w:val="009E1A68"/>
    <w:rsid w:val="009E1B23"/>
    <w:rsid w:val="009E3A25"/>
    <w:rsid w:val="009E3A54"/>
    <w:rsid w:val="009E7027"/>
    <w:rsid w:val="009F5B86"/>
    <w:rsid w:val="00A11875"/>
    <w:rsid w:val="00A131DF"/>
    <w:rsid w:val="00A13AC5"/>
    <w:rsid w:val="00A24431"/>
    <w:rsid w:val="00A2779B"/>
    <w:rsid w:val="00A3065F"/>
    <w:rsid w:val="00A34658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8796F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2BAE"/>
    <w:rsid w:val="00B350DE"/>
    <w:rsid w:val="00B55AAB"/>
    <w:rsid w:val="00B620E8"/>
    <w:rsid w:val="00B67338"/>
    <w:rsid w:val="00B70498"/>
    <w:rsid w:val="00B7112E"/>
    <w:rsid w:val="00B7129E"/>
    <w:rsid w:val="00B8318A"/>
    <w:rsid w:val="00B874EA"/>
    <w:rsid w:val="00B96F3D"/>
    <w:rsid w:val="00BA0891"/>
    <w:rsid w:val="00BA3C1D"/>
    <w:rsid w:val="00BA64FB"/>
    <w:rsid w:val="00BB57B8"/>
    <w:rsid w:val="00BB76EF"/>
    <w:rsid w:val="00BC31A7"/>
    <w:rsid w:val="00BC5B9A"/>
    <w:rsid w:val="00BD0919"/>
    <w:rsid w:val="00BD31AE"/>
    <w:rsid w:val="00BD431E"/>
    <w:rsid w:val="00C02DA3"/>
    <w:rsid w:val="00C04F41"/>
    <w:rsid w:val="00C067B9"/>
    <w:rsid w:val="00C06CF6"/>
    <w:rsid w:val="00C13852"/>
    <w:rsid w:val="00C147D9"/>
    <w:rsid w:val="00C151B4"/>
    <w:rsid w:val="00C277F3"/>
    <w:rsid w:val="00C371BE"/>
    <w:rsid w:val="00C43BCD"/>
    <w:rsid w:val="00C4774D"/>
    <w:rsid w:val="00C60D3E"/>
    <w:rsid w:val="00C6419C"/>
    <w:rsid w:val="00C75246"/>
    <w:rsid w:val="00C76914"/>
    <w:rsid w:val="00C942E3"/>
    <w:rsid w:val="00CA16C2"/>
    <w:rsid w:val="00CA40BC"/>
    <w:rsid w:val="00CA44A6"/>
    <w:rsid w:val="00CA6155"/>
    <w:rsid w:val="00CB21B6"/>
    <w:rsid w:val="00CB3480"/>
    <w:rsid w:val="00CB6859"/>
    <w:rsid w:val="00CC1BB4"/>
    <w:rsid w:val="00CD4AF8"/>
    <w:rsid w:val="00CD4CA4"/>
    <w:rsid w:val="00D02D12"/>
    <w:rsid w:val="00D108B8"/>
    <w:rsid w:val="00D12597"/>
    <w:rsid w:val="00D206A7"/>
    <w:rsid w:val="00D2204C"/>
    <w:rsid w:val="00D2236D"/>
    <w:rsid w:val="00D231FC"/>
    <w:rsid w:val="00D3135E"/>
    <w:rsid w:val="00D3320D"/>
    <w:rsid w:val="00D41393"/>
    <w:rsid w:val="00D467DA"/>
    <w:rsid w:val="00D54B4B"/>
    <w:rsid w:val="00D5687E"/>
    <w:rsid w:val="00D623E4"/>
    <w:rsid w:val="00D6552D"/>
    <w:rsid w:val="00D66CB5"/>
    <w:rsid w:val="00D858E8"/>
    <w:rsid w:val="00DA24C4"/>
    <w:rsid w:val="00DA4A4D"/>
    <w:rsid w:val="00DA7CA9"/>
    <w:rsid w:val="00DB3647"/>
    <w:rsid w:val="00DB71E3"/>
    <w:rsid w:val="00DC107E"/>
    <w:rsid w:val="00DC20A9"/>
    <w:rsid w:val="00DD03C1"/>
    <w:rsid w:val="00DD62CB"/>
    <w:rsid w:val="00DE5E7D"/>
    <w:rsid w:val="00DF7519"/>
    <w:rsid w:val="00E01FC7"/>
    <w:rsid w:val="00E1005B"/>
    <w:rsid w:val="00E16ADA"/>
    <w:rsid w:val="00E33016"/>
    <w:rsid w:val="00E45836"/>
    <w:rsid w:val="00E54B83"/>
    <w:rsid w:val="00E60652"/>
    <w:rsid w:val="00E7141B"/>
    <w:rsid w:val="00E73A28"/>
    <w:rsid w:val="00E74BC4"/>
    <w:rsid w:val="00E812A2"/>
    <w:rsid w:val="00E87123"/>
    <w:rsid w:val="00E91FA8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F00CB5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D16D6"/>
    <w:rsid w:val="00FD21DD"/>
    <w:rsid w:val="00FE2AFD"/>
    <w:rsid w:val="00FE6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F92B6D-6E6A-4D5D-B450-49BD0E8D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7\change\&#1053;&#1054;&#1042;&#1067;&#1049;%20&#1048;&#1053;&#1058;&#1045;&#1056;&#1053;&#1045;&#1058;%20&#1057;&#1040;&#1049;&#1058;\&#1054;&#1051;&#1068;&#1050;&#1054;&#1042;&#1040;\2024\&#1076;&#1077;&#1082;&#1072;&#1073;&#1088;&#1100;\17\5-1025-1701-24%20&#1056;&#1086;&#1084;&#1072;&#1085;&#1086;&#1074;%20&#1052;.&#1044;%2020.25%20&#1095;.1%20&#1043;&#1048;&#1041;&#1044;&#1044;%20&#1096;&#1090;&#1088;&#1072;&#1092;%20&#1087;&#1088;&#1080;&#1074;&#1086;&#1076;.docx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